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D7" w:rsidRDefault="007277D7" w:rsidP="007277D7">
      <w:pPr>
        <w:pBdr>
          <w:bottom w:val="single" w:sz="6" w:space="11" w:color="C1A734"/>
        </w:pBdr>
        <w:spacing w:after="375"/>
        <w:outlineLvl w:val="0"/>
        <w:rPr>
          <w:b/>
          <w:bCs/>
          <w:caps/>
          <w:color w:val="08303A"/>
          <w:kern w:val="36"/>
          <w:sz w:val="27"/>
          <w:szCs w:val="27"/>
        </w:rPr>
      </w:pPr>
      <w:r>
        <w:rPr>
          <w:b/>
          <w:bCs/>
          <w:caps/>
          <w:color w:val="08303A"/>
          <w:kern w:val="36"/>
          <w:sz w:val="27"/>
          <w:szCs w:val="27"/>
        </w:rPr>
        <w:t>ОТЧЕТ ПО ЧЛ. 15А, АЛ.2 ОТ ЗДОИ ЗА 2019 Г.</w:t>
      </w:r>
    </w:p>
    <w:p w:rsidR="007277D7" w:rsidRDefault="007277D7" w:rsidP="007277D7">
      <w:pPr>
        <w:spacing w:before="150" w:after="150"/>
        <w:outlineLvl w:val="5"/>
        <w:rPr>
          <w:rFonts w:ascii="Arial Black" w:hAnsi="Arial Black"/>
          <w:b/>
          <w:bCs/>
          <w:caps/>
          <w:color w:val="52B29C"/>
          <w:sz w:val="20"/>
          <w:szCs w:val="20"/>
        </w:rPr>
      </w:pPr>
      <w:r>
        <w:rPr>
          <w:rFonts w:ascii="Arial Black" w:hAnsi="Arial Black"/>
          <w:b/>
          <w:bCs/>
          <w:caps/>
          <w:color w:val="52B29C"/>
          <w:sz w:val="20"/>
          <w:szCs w:val="20"/>
        </w:rPr>
        <w:t xml:space="preserve">ОТЧЕТ ЗА 2019 ГОДИНА НА ПОСТЪПИЛИТЕ В ТПГ „Мария Кюри“    </w:t>
      </w:r>
    </w:p>
    <w:p w:rsidR="007277D7" w:rsidRDefault="007277D7" w:rsidP="007277D7">
      <w:pPr>
        <w:spacing w:before="150" w:after="150"/>
        <w:outlineLvl w:val="5"/>
        <w:rPr>
          <w:rFonts w:ascii="Arial Black" w:hAnsi="Arial Black"/>
          <w:b/>
          <w:bCs/>
          <w:caps/>
          <w:color w:val="52B29C"/>
          <w:sz w:val="20"/>
          <w:szCs w:val="20"/>
        </w:rPr>
      </w:pPr>
      <w:r>
        <w:rPr>
          <w:rFonts w:ascii="Arial Black" w:hAnsi="Arial Black"/>
          <w:b/>
          <w:bCs/>
          <w:caps/>
          <w:color w:val="52B29C"/>
          <w:sz w:val="20"/>
          <w:szCs w:val="20"/>
        </w:rPr>
        <w:t>ЗАЯВЛЕНИЯ ПО РЕДА НА ЗАКОНА ЗА ДОСТЪП ДО ОБЩЕСТВЕНАТА ИНФОРМАЦИЯ.</w:t>
      </w:r>
    </w:p>
    <w:p w:rsidR="007277D7" w:rsidRDefault="007277D7" w:rsidP="007277D7">
      <w:pPr>
        <w:spacing w:after="150" w:line="270" w:lineRule="atLeast"/>
        <w:rPr>
          <w:rFonts w:ascii="Helvetica" w:hAnsi="Helvetica"/>
          <w:color w:val="4E6573"/>
          <w:sz w:val="21"/>
          <w:szCs w:val="21"/>
        </w:rPr>
      </w:pPr>
      <w:r>
        <w:rPr>
          <w:rFonts w:ascii="Helvetica" w:hAnsi="Helvetica"/>
          <w:color w:val="4E6573"/>
          <w:sz w:val="21"/>
          <w:szCs w:val="21"/>
        </w:rPr>
        <w:t> </w:t>
      </w:r>
    </w:p>
    <w:tbl>
      <w:tblPr>
        <w:tblW w:w="10530" w:type="dxa"/>
        <w:tblBorders>
          <w:top w:val="single" w:sz="6" w:space="0" w:color="E3EBF0"/>
          <w:left w:val="single" w:sz="6" w:space="0" w:color="E3EBF0"/>
          <w:bottom w:val="single" w:sz="6" w:space="0" w:color="E3EBF0"/>
          <w:right w:val="single" w:sz="6" w:space="0" w:color="E3EBF0"/>
        </w:tblBorders>
        <w:tblLook w:val="04A0"/>
      </w:tblPr>
      <w:tblGrid>
        <w:gridCol w:w="1614"/>
        <w:gridCol w:w="2242"/>
        <w:gridCol w:w="2296"/>
        <w:gridCol w:w="2332"/>
        <w:gridCol w:w="2046"/>
      </w:tblGrid>
      <w:tr w:rsidR="007277D7" w:rsidTr="007277D7">
        <w:trPr>
          <w:trHeight w:val="1170"/>
        </w:trPr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Брой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постъпили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заявления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Брой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заявления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по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които</w:t>
            </w:r>
            <w:proofErr w:type="spellEnd"/>
            <w:r>
              <w:rPr>
                <w:lang w:val="en-US" w:eastAsia="en-US"/>
              </w:rPr>
              <w:t xml:space="preserve"> е </w:t>
            </w:r>
            <w:proofErr w:type="spellStart"/>
            <w:r>
              <w:rPr>
                <w:lang w:val="en-US" w:eastAsia="en-US"/>
              </w:rPr>
              <w:t>предоставен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пълен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достъп</w:t>
            </w:r>
            <w:proofErr w:type="spellEnd"/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Брой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заявления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по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които</w:t>
            </w:r>
            <w:proofErr w:type="spellEnd"/>
            <w:r>
              <w:rPr>
                <w:lang w:val="en-US" w:eastAsia="en-US"/>
              </w:rPr>
              <w:t xml:space="preserve"> е </w:t>
            </w:r>
            <w:proofErr w:type="spellStart"/>
            <w:r>
              <w:rPr>
                <w:lang w:val="en-US" w:eastAsia="en-US"/>
              </w:rPr>
              <w:t>предоставен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частичен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достъп</w:t>
            </w:r>
            <w:proofErr w:type="spellEnd"/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Брой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заявления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препратени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компетентност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E3EBF0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Брой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заявления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оставени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без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разглеждане</w:t>
            </w:r>
            <w:proofErr w:type="spellEnd"/>
          </w:p>
        </w:tc>
      </w:tr>
      <w:tr w:rsidR="007277D7" w:rsidTr="007277D7">
        <w:trPr>
          <w:trHeight w:val="600"/>
        </w:trPr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E3EBF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0</w:t>
            </w:r>
          </w:p>
        </w:tc>
      </w:tr>
    </w:tbl>
    <w:p w:rsidR="007277D7" w:rsidRDefault="007277D7" w:rsidP="007277D7">
      <w:pPr>
        <w:spacing w:after="150" w:line="270" w:lineRule="atLeast"/>
        <w:rPr>
          <w:rFonts w:ascii="Helvetica" w:hAnsi="Helvetica"/>
          <w:color w:val="4E6573"/>
          <w:sz w:val="21"/>
          <w:szCs w:val="21"/>
        </w:rPr>
      </w:pPr>
      <w:r>
        <w:rPr>
          <w:rFonts w:ascii="Helvetica" w:hAnsi="Helvetica"/>
          <w:color w:val="4E6573"/>
          <w:sz w:val="21"/>
          <w:szCs w:val="21"/>
        </w:rPr>
        <w:t> </w:t>
      </w:r>
    </w:p>
    <w:tbl>
      <w:tblPr>
        <w:tblW w:w="10252" w:type="dxa"/>
        <w:tblBorders>
          <w:top w:val="single" w:sz="6" w:space="0" w:color="E3EBF0"/>
          <w:left w:val="single" w:sz="6" w:space="0" w:color="E3EBF0"/>
          <w:bottom w:val="single" w:sz="6" w:space="0" w:color="E3EBF0"/>
          <w:right w:val="single" w:sz="6" w:space="0" w:color="E3EBF0"/>
        </w:tblBorders>
        <w:tblLook w:val="04A0"/>
      </w:tblPr>
      <w:tblGrid>
        <w:gridCol w:w="2222"/>
        <w:gridCol w:w="2132"/>
        <w:gridCol w:w="2269"/>
        <w:gridCol w:w="3629"/>
      </w:tblGrid>
      <w:tr w:rsidR="007277D7" w:rsidTr="007277D7">
        <w:trPr>
          <w:trHeight w:val="1942"/>
        </w:trPr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Брой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декларирани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откази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от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предоставяне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на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обществена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Брой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заявлени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по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които</w:t>
            </w:r>
            <w:proofErr w:type="spellEnd"/>
            <w:r>
              <w:rPr>
                <w:lang w:val="en-US" w:eastAsia="en-US"/>
              </w:rPr>
              <w:t xml:space="preserve"> е </w:t>
            </w:r>
            <w:proofErr w:type="spellStart"/>
            <w:r>
              <w:rPr>
                <w:lang w:val="en-US" w:eastAsia="en-US"/>
              </w:rPr>
              <w:t>отказан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достъп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обществена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Брой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заявления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по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които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има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частичен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отказ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от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предоставена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E3EBF0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Брой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заявления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по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които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информацията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не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съдържа</w:t>
            </w:r>
            <w:proofErr w:type="spellEnd"/>
            <w:r>
              <w:rPr>
                <w:lang w:val="en-US" w:eastAsia="en-US"/>
              </w:rPr>
              <w:t xml:space="preserve"> в </w:t>
            </w:r>
            <w:proofErr w:type="spellStart"/>
            <w:r>
              <w:rPr>
                <w:lang w:val="en-US" w:eastAsia="en-US"/>
              </w:rPr>
              <w:t>архива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на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администрацията</w:t>
            </w:r>
            <w:proofErr w:type="spellEnd"/>
            <w:r>
              <w:rPr>
                <w:lang w:val="en-US" w:eastAsia="en-US"/>
              </w:rPr>
              <w:t xml:space="preserve"> и </w:t>
            </w:r>
            <w:proofErr w:type="spellStart"/>
            <w:r>
              <w:rPr>
                <w:lang w:val="en-US" w:eastAsia="en-US"/>
              </w:rPr>
              <w:t>няма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данни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къде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би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могла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съдържа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за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което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лицата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уведомяват</w:t>
            </w:r>
            <w:proofErr w:type="spellEnd"/>
            <w:r>
              <w:rPr>
                <w:lang w:val="en-US" w:eastAsia="en-US"/>
              </w:rPr>
              <w:t xml:space="preserve"> с </w:t>
            </w:r>
            <w:proofErr w:type="spellStart"/>
            <w:r>
              <w:rPr>
                <w:lang w:val="en-US" w:eastAsia="en-US"/>
              </w:rPr>
              <w:t>писмо</w:t>
            </w:r>
            <w:proofErr w:type="spellEnd"/>
          </w:p>
        </w:tc>
      </w:tr>
      <w:tr w:rsidR="007277D7" w:rsidTr="007277D7">
        <w:trPr>
          <w:trHeight w:val="847"/>
        </w:trPr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E3EBF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7D7" w:rsidRDefault="007277D7">
            <w:pPr>
              <w:spacing w:after="300"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0</w:t>
            </w:r>
          </w:p>
        </w:tc>
      </w:tr>
    </w:tbl>
    <w:p w:rsidR="00136976" w:rsidRDefault="00136976">
      <w:bookmarkStart w:id="0" w:name="_GoBack"/>
      <w:bookmarkEnd w:id="0"/>
    </w:p>
    <w:sectPr w:rsidR="00136976" w:rsidSect="0087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7D7"/>
    <w:rsid w:val="00136976"/>
    <w:rsid w:val="007277D7"/>
    <w:rsid w:val="00875145"/>
    <w:rsid w:val="00E3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boiko</cp:lastModifiedBy>
  <cp:revision>2</cp:revision>
  <dcterms:created xsi:type="dcterms:W3CDTF">2020-04-01T12:46:00Z</dcterms:created>
  <dcterms:modified xsi:type="dcterms:W3CDTF">2020-04-01T12:46:00Z</dcterms:modified>
</cp:coreProperties>
</file>